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line="240" w:lineRule="auto"/>
        <w:jc w:val="center"/>
        <w:rPr>
          <w:rFonts w:ascii="Times New Roman"/>
          <w:sz w:val="44"/>
          <w:szCs w:val="44"/>
        </w:rPr>
        <w:sectPr>
          <w:type w:val="continuous"/>
          <w:pgSz w:w="11910" w:h="16840"/>
          <w:pgMar w:top="1580" w:right="900" w:bottom="280" w:left="780" w:header="720" w:footer="720" w:gutter="0"/>
          <w:cols w:space="720" w:num="1"/>
        </w:sectPr>
      </w:pPr>
      <w:r>
        <w:rPr>
          <w:sz w:val="44"/>
          <w:szCs w:val="44"/>
        </w:rPr>
        <w:t>佛山市参保人意外伤害医保待遇承诺书</w:t>
      </w:r>
    </w:p>
    <w:p>
      <w:pPr>
        <w:pStyle w:val="2"/>
        <w:rPr>
          <w:sz w:val="23"/>
        </w:rPr>
      </w:pPr>
    </w:p>
    <w:tbl>
      <w:tblPr>
        <w:tblStyle w:val="3"/>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8"/>
        <w:gridCol w:w="1638"/>
        <w:gridCol w:w="1763"/>
        <w:gridCol w:w="1625"/>
        <w:gridCol w:w="1219"/>
        <w:gridCol w:w="2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5" w:hRule="atLeast"/>
        </w:trPr>
        <w:tc>
          <w:tcPr>
            <w:tcW w:w="1448" w:type="dxa"/>
          </w:tcPr>
          <w:p>
            <w:pPr>
              <w:pStyle w:val="7"/>
              <w:spacing w:before="116"/>
              <w:ind w:left="104" w:right="93"/>
              <w:jc w:val="center"/>
              <w:rPr>
                <w:sz w:val="24"/>
              </w:rPr>
            </w:pPr>
            <w:r>
              <w:rPr>
                <w:sz w:val="24"/>
              </w:rPr>
              <w:t>参保人姓名</w:t>
            </w:r>
          </w:p>
        </w:tc>
        <w:tc>
          <w:tcPr>
            <w:tcW w:w="1638" w:type="dxa"/>
          </w:tcPr>
          <w:p>
            <w:pPr>
              <w:pStyle w:val="7"/>
              <w:rPr>
                <w:rFonts w:ascii="Times New Roman"/>
                <w:sz w:val="24"/>
              </w:rPr>
            </w:pPr>
          </w:p>
        </w:tc>
        <w:tc>
          <w:tcPr>
            <w:tcW w:w="1763" w:type="dxa"/>
          </w:tcPr>
          <w:p>
            <w:pPr>
              <w:pStyle w:val="7"/>
              <w:spacing w:before="116"/>
              <w:ind w:left="280"/>
              <w:rPr>
                <w:sz w:val="24"/>
              </w:rPr>
            </w:pPr>
            <w:r>
              <w:rPr>
                <w:sz w:val="24"/>
              </w:rPr>
              <w:t>身份证号码</w:t>
            </w:r>
          </w:p>
        </w:tc>
        <w:tc>
          <w:tcPr>
            <w:tcW w:w="5129" w:type="dxa"/>
            <w:gridSpan w:val="3"/>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448" w:type="dxa"/>
          </w:tcPr>
          <w:p>
            <w:pPr>
              <w:pStyle w:val="7"/>
              <w:spacing w:before="115"/>
              <w:ind w:left="104" w:right="93"/>
              <w:jc w:val="center"/>
              <w:rPr>
                <w:sz w:val="24"/>
              </w:rPr>
            </w:pPr>
            <w:r>
              <w:rPr>
                <w:sz w:val="24"/>
              </w:rPr>
              <w:t>就诊医院</w:t>
            </w:r>
          </w:p>
        </w:tc>
        <w:tc>
          <w:tcPr>
            <w:tcW w:w="5026" w:type="dxa"/>
            <w:gridSpan w:val="3"/>
          </w:tcPr>
          <w:p>
            <w:pPr>
              <w:pStyle w:val="7"/>
              <w:rPr>
                <w:rFonts w:ascii="Times New Roman"/>
                <w:sz w:val="24"/>
              </w:rPr>
            </w:pPr>
          </w:p>
        </w:tc>
        <w:tc>
          <w:tcPr>
            <w:tcW w:w="1219" w:type="dxa"/>
          </w:tcPr>
          <w:p>
            <w:pPr>
              <w:pStyle w:val="7"/>
              <w:spacing w:before="115"/>
              <w:ind w:left="108" w:right="101"/>
              <w:jc w:val="center"/>
              <w:rPr>
                <w:sz w:val="24"/>
              </w:rPr>
            </w:pPr>
            <w:r>
              <w:rPr>
                <w:sz w:val="24"/>
              </w:rPr>
              <w:t>联系电话</w:t>
            </w:r>
          </w:p>
        </w:tc>
        <w:tc>
          <w:tcPr>
            <w:tcW w:w="2285"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6" w:hRule="atLeast"/>
        </w:trPr>
        <w:tc>
          <w:tcPr>
            <w:tcW w:w="1448" w:type="dxa"/>
          </w:tcPr>
          <w:p>
            <w:pPr>
              <w:pStyle w:val="7"/>
              <w:spacing w:before="116"/>
              <w:ind w:left="104" w:right="93"/>
              <w:jc w:val="center"/>
              <w:rPr>
                <w:sz w:val="24"/>
              </w:rPr>
            </w:pPr>
            <w:r>
              <w:rPr>
                <w:sz w:val="24"/>
              </w:rPr>
              <w:t>入院时间</w:t>
            </w:r>
          </w:p>
        </w:tc>
        <w:tc>
          <w:tcPr>
            <w:tcW w:w="5026" w:type="dxa"/>
            <w:gridSpan w:val="3"/>
          </w:tcPr>
          <w:p>
            <w:pPr>
              <w:pStyle w:val="7"/>
              <w:tabs>
                <w:tab w:val="left" w:pos="2506"/>
                <w:tab w:val="left" w:pos="3706"/>
              </w:tabs>
              <w:spacing w:before="116"/>
              <w:ind w:left="1426"/>
              <w:rPr>
                <w:sz w:val="24"/>
              </w:rPr>
            </w:pPr>
            <w:r>
              <w:rPr>
                <w:sz w:val="24"/>
              </w:rPr>
              <w:t>年</w:t>
            </w:r>
            <w:r>
              <w:rPr>
                <w:sz w:val="24"/>
              </w:rPr>
              <w:tab/>
            </w:r>
            <w:r>
              <w:rPr>
                <w:sz w:val="24"/>
              </w:rPr>
              <w:t>月</w:t>
            </w:r>
            <w:r>
              <w:rPr>
                <w:sz w:val="24"/>
              </w:rPr>
              <w:tab/>
            </w:r>
            <w:r>
              <w:rPr>
                <w:sz w:val="24"/>
              </w:rPr>
              <w:t>日</w:t>
            </w:r>
          </w:p>
        </w:tc>
        <w:tc>
          <w:tcPr>
            <w:tcW w:w="1219" w:type="dxa"/>
          </w:tcPr>
          <w:p>
            <w:pPr>
              <w:pStyle w:val="7"/>
              <w:spacing w:before="116"/>
              <w:ind w:left="108" w:right="101"/>
              <w:jc w:val="center"/>
              <w:rPr>
                <w:sz w:val="24"/>
              </w:rPr>
            </w:pPr>
            <w:r>
              <w:rPr>
                <w:sz w:val="24"/>
              </w:rPr>
              <w:t>住院号</w:t>
            </w:r>
          </w:p>
        </w:tc>
        <w:tc>
          <w:tcPr>
            <w:tcW w:w="2285"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5" w:hRule="atLeast"/>
        </w:trPr>
        <w:tc>
          <w:tcPr>
            <w:tcW w:w="9978" w:type="dxa"/>
            <w:gridSpan w:val="6"/>
            <w:tcBorders>
              <w:bottom w:val="single" w:color="000000" w:sz="12" w:space="0"/>
            </w:tcBorders>
          </w:tcPr>
          <w:p>
            <w:pPr>
              <w:pStyle w:val="7"/>
              <w:rPr>
                <w:rFonts w:ascii="黑体"/>
                <w:sz w:val="24"/>
              </w:rPr>
            </w:pPr>
          </w:p>
          <w:p>
            <w:pPr>
              <w:pStyle w:val="7"/>
              <w:spacing w:before="10"/>
              <w:rPr>
                <w:rFonts w:ascii="黑体"/>
                <w:sz w:val="25"/>
              </w:rPr>
            </w:pPr>
          </w:p>
          <w:p>
            <w:pPr>
              <w:pStyle w:val="7"/>
              <w:ind w:left="107"/>
              <w:rPr>
                <w:sz w:val="24"/>
              </w:rPr>
            </w:pPr>
            <w:r>
              <w:rPr>
                <w:sz w:val="24"/>
              </w:rPr>
              <w:t>现将有关事项承诺如下：</w:t>
            </w:r>
            <w:r>
              <w:rPr>
                <w:b/>
                <w:sz w:val="24"/>
              </w:rPr>
              <w:t>（符合以下情况的，在相应的选项前打√）</w:t>
            </w:r>
            <w:r>
              <w:rPr>
                <w:sz w:val="24"/>
              </w:rPr>
              <w:t>：</w:t>
            </w:r>
          </w:p>
          <w:p>
            <w:pPr>
              <w:pStyle w:val="7"/>
              <w:spacing w:before="12"/>
              <w:rPr>
                <w:rFonts w:ascii="黑体"/>
                <w:sz w:val="16"/>
              </w:rPr>
            </w:pPr>
          </w:p>
          <w:p>
            <w:pPr>
              <w:pStyle w:val="7"/>
              <w:numPr>
                <w:ilvl w:val="0"/>
                <w:numId w:val="1"/>
              </w:numPr>
              <w:tabs>
                <w:tab w:val="left" w:pos="1035"/>
              </w:tabs>
              <w:spacing w:before="0" w:after="0" w:line="240" w:lineRule="auto"/>
              <w:ind w:left="1034" w:right="0" w:hanging="287"/>
              <w:jc w:val="left"/>
              <w:rPr>
                <w:b/>
                <w:sz w:val="24"/>
              </w:rPr>
            </w:pPr>
            <w:r>
              <w:rPr>
                <w:sz w:val="24"/>
              </w:rPr>
              <w:t>本人承诺关于本次意外伤害事件</w:t>
            </w:r>
            <w:r>
              <w:rPr>
                <w:b/>
                <w:sz w:val="24"/>
              </w:rPr>
              <w:t>所填内容与事实相符,不存在第三人责任（</w:t>
            </w:r>
            <w:r>
              <w:rPr>
                <w:b/>
                <w:spacing w:val="2"/>
                <w:sz w:val="24"/>
              </w:rPr>
              <w:t>赔偿</w:t>
            </w:r>
            <w:r>
              <w:rPr>
                <w:b/>
                <w:sz w:val="24"/>
              </w:rPr>
              <w:t>）或</w:t>
            </w:r>
          </w:p>
          <w:p>
            <w:pPr>
              <w:pStyle w:val="7"/>
              <w:spacing w:before="93"/>
              <w:ind w:left="107"/>
              <w:rPr>
                <w:b/>
                <w:sz w:val="24"/>
              </w:rPr>
            </w:pPr>
            <w:r>
              <w:rPr>
                <w:b/>
                <w:sz w:val="24"/>
              </w:rPr>
              <w:t>工伤责任，若提供虚假材料或陈述虚假的，愿意承担法律责任。</w:t>
            </w:r>
          </w:p>
          <w:p>
            <w:pPr>
              <w:pStyle w:val="7"/>
              <w:spacing w:before="2"/>
              <w:rPr>
                <w:rFonts w:ascii="黑体"/>
                <w:sz w:val="17"/>
              </w:rPr>
            </w:pPr>
          </w:p>
          <w:p>
            <w:pPr>
              <w:pStyle w:val="7"/>
              <w:numPr>
                <w:ilvl w:val="0"/>
                <w:numId w:val="1"/>
              </w:numPr>
              <w:tabs>
                <w:tab w:val="left" w:pos="1035"/>
              </w:tabs>
              <w:spacing w:before="0" w:after="0" w:line="240" w:lineRule="auto"/>
              <w:ind w:left="1034" w:right="0" w:hanging="287"/>
              <w:jc w:val="left"/>
              <w:rPr>
                <w:b/>
                <w:sz w:val="24"/>
              </w:rPr>
            </w:pPr>
            <w:r>
              <w:rPr>
                <w:sz w:val="24"/>
              </w:rPr>
              <w:t>本人承诺关于本次意外伤害事件</w:t>
            </w:r>
            <w:r>
              <w:rPr>
                <w:b/>
                <w:sz w:val="24"/>
              </w:rPr>
              <w:t>所填内容与事实相符,无法确定是否存在第三人责任</w:t>
            </w:r>
          </w:p>
          <w:p>
            <w:pPr>
              <w:pStyle w:val="7"/>
              <w:spacing w:before="91"/>
              <w:ind w:left="107"/>
              <w:rPr>
                <w:b/>
                <w:sz w:val="24"/>
              </w:rPr>
            </w:pPr>
            <w:r>
              <w:rPr>
                <w:b/>
                <w:sz w:val="24"/>
              </w:rPr>
              <w:t>（赔偿）或工伤责任，若提供虚假材料或陈述虚假的，愿意承担法律责任。</w:t>
            </w:r>
          </w:p>
          <w:p>
            <w:pPr>
              <w:pStyle w:val="7"/>
              <w:spacing w:before="1"/>
              <w:rPr>
                <w:rFonts w:ascii="黑体"/>
                <w:sz w:val="17"/>
              </w:rPr>
            </w:pPr>
          </w:p>
          <w:p>
            <w:pPr>
              <w:pStyle w:val="7"/>
              <w:numPr>
                <w:ilvl w:val="0"/>
                <w:numId w:val="1"/>
              </w:numPr>
              <w:tabs>
                <w:tab w:val="left" w:pos="1035"/>
              </w:tabs>
              <w:spacing w:before="1" w:after="0" w:line="240" w:lineRule="auto"/>
              <w:ind w:left="1034" w:right="0" w:hanging="287"/>
              <w:jc w:val="left"/>
              <w:rPr>
                <w:b/>
                <w:sz w:val="24"/>
              </w:rPr>
            </w:pPr>
            <w:r>
              <w:rPr>
                <w:sz w:val="24"/>
              </w:rPr>
              <w:t>本人承诺关于本次意外伤害事件</w:t>
            </w:r>
            <w:r>
              <w:rPr>
                <w:b/>
                <w:sz w:val="24"/>
              </w:rPr>
              <w:t>所填内容与事实相符,存在第三人责任（</w:t>
            </w:r>
            <w:r>
              <w:rPr>
                <w:b/>
                <w:spacing w:val="2"/>
                <w:sz w:val="24"/>
              </w:rPr>
              <w:t>赔偿</w:t>
            </w:r>
            <w:r>
              <w:rPr>
                <w:b/>
                <w:sz w:val="24"/>
              </w:rPr>
              <w:t>）或工</w:t>
            </w:r>
          </w:p>
          <w:p>
            <w:pPr>
              <w:pStyle w:val="7"/>
              <w:spacing w:before="93"/>
              <w:ind w:left="107"/>
              <w:rPr>
                <w:b/>
                <w:sz w:val="24"/>
              </w:rPr>
            </w:pPr>
            <w:r>
              <w:rPr>
                <w:b/>
                <w:sz w:val="24"/>
              </w:rPr>
              <w:t>伤责任，若提供虚假材料或陈述虚假的，愿意承担法律责任。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2" w:hRule="atLeast"/>
        </w:trPr>
        <w:tc>
          <w:tcPr>
            <w:tcW w:w="9978" w:type="dxa"/>
            <w:gridSpan w:val="6"/>
            <w:tcBorders>
              <w:top w:val="single" w:color="000000" w:sz="12" w:space="0"/>
              <w:bottom w:val="single" w:color="000000" w:sz="12" w:space="0"/>
            </w:tcBorders>
          </w:tcPr>
          <w:p>
            <w:pPr>
              <w:pStyle w:val="7"/>
              <w:spacing w:before="121"/>
              <w:ind w:left="4365" w:right="4357"/>
              <w:jc w:val="center"/>
              <w:rPr>
                <w:b/>
                <w:sz w:val="30"/>
              </w:rPr>
            </w:pPr>
            <w:r>
              <w:rPr>
                <w:b/>
                <w:sz w:val="30"/>
              </w:rPr>
              <w:t>温馨提示</w:t>
            </w:r>
          </w:p>
          <w:p>
            <w:pPr>
              <w:pStyle w:val="7"/>
              <w:spacing w:before="264" w:line="374" w:lineRule="auto"/>
              <w:ind w:left="107" w:right="63" w:firstLine="470"/>
              <w:rPr>
                <w:b/>
                <w:sz w:val="24"/>
              </w:rPr>
            </w:pPr>
            <w:r>
              <w:rPr>
                <w:b/>
                <w:spacing w:val="-8"/>
                <w:sz w:val="24"/>
              </w:rPr>
              <w:t>反欺诈法律提示：以虚构劳动关系、伪造证明材料或者其他手段骗取医疗保险待遇的，属于刑法第二百六十六条规定的诈骗公私财物的行为，将依法追究刑事责任。</w:t>
            </w:r>
          </w:p>
          <w:p>
            <w:pPr>
              <w:pStyle w:val="7"/>
              <w:spacing w:line="374" w:lineRule="auto"/>
              <w:ind w:left="107" w:right="59" w:firstLine="480"/>
              <w:jc w:val="both"/>
              <w:rPr>
                <w:b/>
                <w:sz w:val="24"/>
              </w:rPr>
            </w:pPr>
            <w:r>
              <w:pict>
                <v:group id="_x0000_s1032" o:spid="_x0000_s1032" o:spt="203" style="position:absolute;left:0pt;margin-left:0.25pt;margin-top:199.95pt;height:115.15pt;width:499.4pt;mso-position-horizontal-relative:page;mso-position-vertical-relative:page;z-index:251659264;mso-width-relative:page;mso-height-relative:page;" coordorigin="895,2098" coordsize="9988,2303">
                  <o:lock v:ext="edit"/>
                  <v:line id="_x0000_s1033" o:spid="_x0000_s1033" o:spt="20" style="position:absolute;left:895;top:2112;height:0;width:9988;" stroked="t" coordsize="21600,21600">
                    <v:path arrowok="t"/>
                    <v:fill focussize="0,0"/>
                    <v:stroke weight="1.44pt" color="#000000"/>
                    <v:imagedata o:title=""/>
                    <o:lock v:ext="edit"/>
                  </v:line>
                  <v:shape id="_x0000_s1034" o:spid="_x0000_s1034" style="position:absolute;left:895;top:12437;height:2274;width:9988;" filled="f" stroked="t" coordorigin="895,12437" coordsize="9988,2274" path="m895,4396l10883,4396m900,2127l900,4401m10878,2127l10878,4401e">
                    <v:path arrowok="t"/>
                    <v:fill on="f" focussize="0,0"/>
                    <v:stroke weight="0.48pt" color="#000000"/>
                    <v:imagedata o:title=""/>
                    <o:lock v:ext="edit"/>
                  </v:shape>
                  <v:shape id="_x0000_s1035" o:spid="_x0000_s1035" o:spt="202" type="#_x0000_t202" style="position:absolute;left:1008;top:2787;height:1200;width:2420;" filled="f" stroked="f" coordsize="21600,21600">
                    <v:path/>
                    <v:fill on="f" focussize="0,0"/>
                    <v:stroke on="f" joinstyle="miter"/>
                    <v:imagedata o:title=""/>
                    <o:lock v:ext="edit"/>
                    <v:textbox inset="0mm,0mm,0mm,0mm">
                      <w:txbxContent>
                        <w:p>
                          <w:pPr>
                            <w:spacing w:before="0" w:line="274" w:lineRule="exact"/>
                            <w:ind w:left="0" w:right="0" w:firstLine="0"/>
                            <w:jc w:val="left"/>
                            <w:rPr>
                              <w:rFonts w:hint="eastAsia" w:ascii="宋体" w:eastAsia="宋体"/>
                              <w:sz w:val="24"/>
                            </w:rPr>
                          </w:pPr>
                          <w:r>
                            <w:rPr>
                              <w:rFonts w:hint="eastAsia" w:ascii="宋体" w:eastAsia="宋体"/>
                              <w:sz w:val="24"/>
                            </w:rPr>
                            <w:t>代办人身份证件号码：</w:t>
                          </w:r>
                        </w:p>
                        <w:p>
                          <w:pPr>
                            <w:spacing w:before="0" w:line="480" w:lineRule="atLeast"/>
                            <w:ind w:left="0" w:right="498" w:firstLine="0"/>
                            <w:jc w:val="left"/>
                            <w:rPr>
                              <w:rFonts w:hint="eastAsia" w:ascii="宋体" w:eastAsia="宋体"/>
                              <w:sz w:val="24"/>
                            </w:rPr>
                          </w:pPr>
                          <w:r>
                            <w:rPr>
                              <w:rFonts w:hint="eastAsia" w:ascii="宋体" w:eastAsia="宋体"/>
                              <w:sz w:val="24"/>
                            </w:rPr>
                            <w:t>代办人联系电话： 申请时间：</w:t>
                          </w:r>
                        </w:p>
                      </w:txbxContent>
                    </v:textbox>
                  </v:shape>
                  <v:shape id="_x0000_s1036" o:spid="_x0000_s1036" o:spt="202" type="#_x0000_t202" style="position:absolute;left:7368;top:2307;height:240;width:2420;" filled="f" stroked="f" coordsize="21600,21600">
                    <v:path/>
                    <v:fill on="f" focussize="0,0"/>
                    <v:stroke on="f" joinstyle="miter"/>
                    <v:imagedata o:title=""/>
                    <o:lock v:ext="edit"/>
                    <v:textbox inset="0mm,0mm,0mm,0mm">
                      <w:txbxContent>
                        <w:p>
                          <w:pPr>
                            <w:spacing w:before="0" w:line="240" w:lineRule="exact"/>
                            <w:ind w:left="0" w:right="0" w:firstLine="0"/>
                            <w:jc w:val="left"/>
                            <w:rPr>
                              <w:rFonts w:hint="eastAsia" w:ascii="宋体" w:eastAsia="宋体"/>
                              <w:sz w:val="24"/>
                            </w:rPr>
                          </w:pPr>
                          <w:r>
                            <w:rPr>
                              <w:rFonts w:hint="eastAsia" w:ascii="宋体" w:eastAsia="宋体"/>
                              <w:sz w:val="24"/>
                            </w:rPr>
                            <w:t>代办人与参保人关系：</w:t>
                          </w:r>
                        </w:p>
                      </w:txbxContent>
                    </v:textbox>
                  </v:shape>
                  <v:shape id="_x0000_s1037" o:spid="_x0000_s1037" o:spt="202" type="#_x0000_t202" style="position:absolute;left:1008;top:2307;height:240;width:3260;" filled="f" stroked="f" coordsize="21600,21600">
                    <v:path/>
                    <v:fill on="f" focussize="0,0"/>
                    <v:stroke on="f" joinstyle="miter"/>
                    <v:imagedata o:title=""/>
                    <o:lock v:ext="edit"/>
                    <v:textbox inset="0mm,0mm,0mm,0mm">
                      <w:txbxContent>
                        <w:p>
                          <w:pPr>
                            <w:spacing w:before="0" w:line="240" w:lineRule="exact"/>
                            <w:ind w:left="0" w:right="0" w:firstLine="0"/>
                            <w:jc w:val="left"/>
                            <w:rPr>
                              <w:rFonts w:hint="eastAsia" w:ascii="宋体" w:eastAsia="宋体"/>
                              <w:sz w:val="24"/>
                            </w:rPr>
                          </w:pPr>
                          <w:r>
                            <w:rPr>
                              <w:rFonts w:hint="eastAsia" w:ascii="宋体" w:eastAsia="宋体"/>
                              <w:sz w:val="24"/>
                            </w:rPr>
                            <w:t>参保人/代办人签名（指模）：</w:t>
                          </w:r>
                        </w:p>
                      </w:txbxContent>
                    </v:textbox>
                  </v:shape>
                </v:group>
              </w:pict>
            </w:r>
            <w:r>
              <w:rPr>
                <w:b/>
                <w:sz w:val="24"/>
              </w:rPr>
              <w:t>本人/本单位同意授权佛山市医保经办机构通过信息共享方式查询本人与办理医疗保险业</w:t>
            </w:r>
            <w:r>
              <w:rPr>
                <w:b/>
                <w:spacing w:val="-9"/>
                <w:sz w:val="24"/>
              </w:rPr>
              <w:t>务相关信息，承诺所述情况真实合法，如有伪造材料或以任何方式骗取医疗保险待遇的，愿意</w:t>
            </w:r>
            <w:r>
              <w:rPr>
                <w:b/>
                <w:spacing w:val="-15"/>
                <w:sz w:val="24"/>
              </w:rPr>
              <w:t>承担一切后果并退回已领待遇，且同意佛山市医保经办机构将本人虚假行为上报和纳入信用管理体系。</w:t>
            </w:r>
          </w:p>
        </w:tc>
      </w:tr>
    </w:tbl>
    <w:p>
      <w:bookmarkStart w:id="0" w:name="_GoBack"/>
      <w:bookmarkEnd w:id="0"/>
    </w:p>
    <w:sectPr>
      <w:type w:val="continuous"/>
      <w:pgSz w:w="11910" w:h="16840"/>
      <w:pgMar w:top="1580" w:right="900" w:bottom="280" w:left="7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1034" w:hanging="286"/>
      </w:pPr>
      <w:rPr>
        <w:rFonts w:hint="default" w:ascii="Wingdings 2" w:hAnsi="Wingdings 2" w:eastAsia="Wingdings 2" w:cs="Wingdings 2"/>
        <w:spacing w:val="1"/>
        <w:w w:val="99"/>
        <w:sz w:val="30"/>
        <w:szCs w:val="30"/>
        <w:lang w:val="zh-CN" w:eastAsia="zh-CN" w:bidi="zh-CN"/>
      </w:rPr>
    </w:lvl>
    <w:lvl w:ilvl="1" w:tentative="0">
      <w:start w:val="0"/>
      <w:numFmt w:val="bullet"/>
      <w:lvlText w:val="•"/>
      <w:lvlJc w:val="left"/>
      <w:pPr>
        <w:ind w:left="1932" w:hanging="286"/>
      </w:pPr>
      <w:rPr>
        <w:rFonts w:hint="default"/>
        <w:lang w:val="zh-CN" w:eastAsia="zh-CN" w:bidi="zh-CN"/>
      </w:rPr>
    </w:lvl>
    <w:lvl w:ilvl="2" w:tentative="0">
      <w:start w:val="0"/>
      <w:numFmt w:val="bullet"/>
      <w:lvlText w:val="•"/>
      <w:lvlJc w:val="left"/>
      <w:pPr>
        <w:ind w:left="2825" w:hanging="286"/>
      </w:pPr>
      <w:rPr>
        <w:rFonts w:hint="default"/>
        <w:lang w:val="zh-CN" w:eastAsia="zh-CN" w:bidi="zh-CN"/>
      </w:rPr>
    </w:lvl>
    <w:lvl w:ilvl="3" w:tentative="0">
      <w:start w:val="0"/>
      <w:numFmt w:val="bullet"/>
      <w:lvlText w:val="•"/>
      <w:lvlJc w:val="left"/>
      <w:pPr>
        <w:ind w:left="3718" w:hanging="286"/>
      </w:pPr>
      <w:rPr>
        <w:rFonts w:hint="default"/>
        <w:lang w:val="zh-CN" w:eastAsia="zh-CN" w:bidi="zh-CN"/>
      </w:rPr>
    </w:lvl>
    <w:lvl w:ilvl="4" w:tentative="0">
      <w:start w:val="0"/>
      <w:numFmt w:val="bullet"/>
      <w:lvlText w:val="•"/>
      <w:lvlJc w:val="left"/>
      <w:pPr>
        <w:ind w:left="4611" w:hanging="286"/>
      </w:pPr>
      <w:rPr>
        <w:rFonts w:hint="default"/>
        <w:lang w:val="zh-CN" w:eastAsia="zh-CN" w:bidi="zh-CN"/>
      </w:rPr>
    </w:lvl>
    <w:lvl w:ilvl="5" w:tentative="0">
      <w:start w:val="0"/>
      <w:numFmt w:val="bullet"/>
      <w:lvlText w:val="•"/>
      <w:lvlJc w:val="left"/>
      <w:pPr>
        <w:ind w:left="5504" w:hanging="286"/>
      </w:pPr>
      <w:rPr>
        <w:rFonts w:hint="default"/>
        <w:lang w:val="zh-CN" w:eastAsia="zh-CN" w:bidi="zh-CN"/>
      </w:rPr>
    </w:lvl>
    <w:lvl w:ilvl="6" w:tentative="0">
      <w:start w:val="0"/>
      <w:numFmt w:val="bullet"/>
      <w:lvlText w:val="•"/>
      <w:lvlJc w:val="left"/>
      <w:pPr>
        <w:ind w:left="6396" w:hanging="286"/>
      </w:pPr>
      <w:rPr>
        <w:rFonts w:hint="default"/>
        <w:lang w:val="zh-CN" w:eastAsia="zh-CN" w:bidi="zh-CN"/>
      </w:rPr>
    </w:lvl>
    <w:lvl w:ilvl="7" w:tentative="0">
      <w:start w:val="0"/>
      <w:numFmt w:val="bullet"/>
      <w:lvlText w:val="•"/>
      <w:lvlJc w:val="left"/>
      <w:pPr>
        <w:ind w:left="7289" w:hanging="286"/>
      </w:pPr>
      <w:rPr>
        <w:rFonts w:hint="default"/>
        <w:lang w:val="zh-CN" w:eastAsia="zh-CN" w:bidi="zh-CN"/>
      </w:rPr>
    </w:lvl>
    <w:lvl w:ilvl="8" w:tentative="0">
      <w:start w:val="0"/>
      <w:numFmt w:val="bullet"/>
      <w:lvlText w:val="•"/>
      <w:lvlJc w:val="left"/>
      <w:pPr>
        <w:ind w:left="8182" w:hanging="286"/>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2QxMzZiZTlhNTAwMTQ0MDFiZTljZmVlYmMzMjBhMzcifQ=="/>
  </w:docVars>
  <w:rsids>
    <w:rsidRoot w:val="00000000"/>
    <w:rsid w:val="13663259"/>
    <w:rsid w:val="27514B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黑体" w:hAnsi="黑体" w:eastAsia="黑体" w:cs="黑体"/>
      <w:sz w:val="36"/>
      <w:szCs w:val="36"/>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34"/>
    <customShpInfo spid="_x0000_s1035"/>
    <customShpInfo spid="_x0000_s1036"/>
    <customShpInfo spid="_x0000_s1037"/>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476</Words>
  <Characters>476</Characters>
  <TotalTime>2</TotalTime>
  <ScaleCrop>false</ScaleCrop>
  <LinksUpToDate>false</LinksUpToDate>
  <CharactersWithSpaces>478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2022-06-24T01:34:00Z</dcterms:created>
  <dc:creator>FSSI</dc:creator>
  <cp:lastModifiedBy>YuanJunFeng</cp:lastModifiedBy>
  <dcterms:modified xsi:type="dcterms:W3CDTF">2022-06-24T01:42:29Z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41A3232A483949B29D2F53AC24AF79E4</vt:lpwstr>
  </property>
</Properties>
</file>